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bookmarkStart w:id="0" w:name="_GoBack"/>
      <w:bookmarkEnd w:id="0"/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C8556E">
        <w:t>May 3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Default="00956EAC" w:rsidP="00956EAC">
      <w:pPr>
        <w:pStyle w:val="ListParagraph"/>
        <w:numPr>
          <w:ilvl w:val="1"/>
          <w:numId w:val="2"/>
        </w:numPr>
      </w:pPr>
      <w:r>
        <w:t>Note taking schedule</w:t>
      </w:r>
    </w:p>
    <w:p w:rsidR="00956EAC" w:rsidRPr="00956EAC" w:rsidRDefault="002C5A7A" w:rsidP="00956EAC">
      <w:pPr>
        <w:pStyle w:val="ListParagraph"/>
        <w:numPr>
          <w:ilvl w:val="1"/>
          <w:numId w:val="2"/>
        </w:numPr>
        <w:rPr>
          <w:b/>
        </w:rPr>
      </w:pPr>
      <w:r w:rsidRPr="00956EAC">
        <w:rPr>
          <w:b/>
        </w:rPr>
        <w:t>Current Notes</w:t>
      </w:r>
      <w:r w:rsidR="00C8556E" w:rsidRPr="00956EAC">
        <w:rPr>
          <w:b/>
        </w:rPr>
        <w:t xml:space="preserve"> </w:t>
      </w:r>
      <w:r w:rsidR="00956EAC" w:rsidRPr="00956EAC">
        <w:rPr>
          <w:b/>
        </w:rPr>
        <w:t>–</w:t>
      </w:r>
      <w:r w:rsidR="00C8556E" w:rsidRPr="00956EAC">
        <w:rPr>
          <w:b/>
        </w:rPr>
        <w:t xml:space="preserve"> California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587046" w:rsidRDefault="00587046" w:rsidP="00587046">
      <w:pPr>
        <w:pStyle w:val="ListParagraph"/>
        <w:numPr>
          <w:ilvl w:val="0"/>
          <w:numId w:val="2"/>
        </w:numPr>
      </w:pPr>
      <w:r>
        <w:t>Survey of WRAP Member States</w:t>
      </w:r>
      <w:r w:rsidR="002C5A7A">
        <w:t xml:space="preserve"> update</w:t>
      </w:r>
    </w:p>
    <w:p w:rsidR="000B3D76" w:rsidRDefault="000B3D76" w:rsidP="00103D71">
      <w:pPr>
        <w:pStyle w:val="ListParagraph"/>
        <w:numPr>
          <w:ilvl w:val="0"/>
          <w:numId w:val="2"/>
        </w:numPr>
      </w:pPr>
      <w:r>
        <w:t xml:space="preserve">Workgroup </w:t>
      </w:r>
      <w:r w:rsidR="00D025A0">
        <w:t xml:space="preserve">Task 1.1: </w:t>
      </w:r>
      <w:r w:rsidR="00587046">
        <w:t xml:space="preserve">Evaluate </w:t>
      </w:r>
      <w:r w:rsidR="00D025A0">
        <w:t>Most Impaired Day metric</w:t>
      </w:r>
    </w:p>
    <w:p w:rsidR="00D025A0" w:rsidRDefault="00D025A0" w:rsidP="00103D71">
      <w:pPr>
        <w:pStyle w:val="ListParagraph"/>
        <w:numPr>
          <w:ilvl w:val="1"/>
          <w:numId w:val="2"/>
        </w:numPr>
      </w:pPr>
      <w:r>
        <w:t>Montana’s analysis (Kristen)</w:t>
      </w:r>
    </w:p>
    <w:p w:rsidR="0054590A" w:rsidRDefault="00587046" w:rsidP="00103D71">
      <w:pPr>
        <w:pStyle w:val="ListParagraph"/>
        <w:numPr>
          <w:ilvl w:val="1"/>
          <w:numId w:val="2"/>
        </w:numPr>
      </w:pPr>
      <w:r>
        <w:t>Which tasks can we currently complete w/ in hand tools</w:t>
      </w:r>
      <w:r w:rsidR="002C5A7A">
        <w:t>/information</w:t>
      </w:r>
      <w:r>
        <w:t>?</w:t>
      </w:r>
    </w:p>
    <w:p w:rsidR="00587046" w:rsidRDefault="002C5A7A" w:rsidP="00103D71">
      <w:pPr>
        <w:pStyle w:val="ListParagraph"/>
        <w:numPr>
          <w:ilvl w:val="1"/>
          <w:numId w:val="2"/>
        </w:numPr>
      </w:pPr>
      <w:r>
        <w:t>Federal Environmental Database c</w:t>
      </w:r>
      <w:r w:rsidR="00587046">
        <w:t>arbon data adjustments</w:t>
      </w:r>
    </w:p>
    <w:p w:rsidR="00587046" w:rsidRDefault="00587046" w:rsidP="00587046">
      <w:pPr>
        <w:pStyle w:val="ListParagraph"/>
        <w:numPr>
          <w:ilvl w:val="0"/>
          <w:numId w:val="2"/>
        </w:numPr>
      </w:pPr>
      <w:r>
        <w:t xml:space="preserve">Workgroup Task 1.2: </w:t>
      </w:r>
      <w:r w:rsidR="002C5A7A">
        <w:t>Analyze Monitoring Data</w:t>
      </w:r>
    </w:p>
    <w:p w:rsidR="002C5A7A" w:rsidRDefault="002C5A7A" w:rsidP="002C5A7A">
      <w:pPr>
        <w:pStyle w:val="ListParagraph"/>
        <w:numPr>
          <w:ilvl w:val="1"/>
          <w:numId w:val="2"/>
        </w:numPr>
      </w:pPr>
      <w:r>
        <w:t>Review subtasks</w:t>
      </w:r>
    </w:p>
    <w:p w:rsidR="002C5A7A" w:rsidRDefault="002C5A7A" w:rsidP="002C5A7A">
      <w:pPr>
        <w:pStyle w:val="ListParagraph"/>
        <w:numPr>
          <w:ilvl w:val="1"/>
          <w:numId w:val="2"/>
        </w:numPr>
      </w:pPr>
      <w:r>
        <w:t>Current in hand tools/information</w:t>
      </w:r>
    </w:p>
    <w:p w:rsidR="002C5A7A" w:rsidRDefault="00956EAC" w:rsidP="002C5A7A">
      <w:pPr>
        <w:pStyle w:val="ListParagraph"/>
        <w:numPr>
          <w:ilvl w:val="1"/>
          <w:numId w:val="2"/>
        </w:numPr>
      </w:pPr>
      <w:r>
        <w:t>What subtasks may require a consultant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sectPr w:rsidR="000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B3D76"/>
    <w:rsid w:val="000C752D"/>
    <w:rsid w:val="00103D71"/>
    <w:rsid w:val="002C5A7A"/>
    <w:rsid w:val="002E6E2B"/>
    <w:rsid w:val="00487BA5"/>
    <w:rsid w:val="0054590A"/>
    <w:rsid w:val="00587046"/>
    <w:rsid w:val="006C05DE"/>
    <w:rsid w:val="0090305C"/>
    <w:rsid w:val="0092681C"/>
    <w:rsid w:val="00956EAC"/>
    <w:rsid w:val="00C8556E"/>
    <w:rsid w:val="00D025A0"/>
    <w:rsid w:val="00DC0653"/>
    <w:rsid w:val="00E552B6"/>
    <w:rsid w:val="00F11F3F"/>
    <w:rsid w:val="00F95BF0"/>
    <w:rsid w:val="00F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C. Templeton</dc:creator>
  <cp:keywords/>
  <dc:description/>
  <cp:lastModifiedBy>Ryan C. Templeton</cp:lastModifiedBy>
  <cp:revision>2</cp:revision>
  <dcterms:created xsi:type="dcterms:W3CDTF">2018-05-10T14:21:00Z</dcterms:created>
  <dcterms:modified xsi:type="dcterms:W3CDTF">2018-05-10T14:21:00Z</dcterms:modified>
</cp:coreProperties>
</file>